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0" w:lineRule="exact"/>
        <w:ind w:right="0" w:rightChars="0" w:firstLine="0" w:firstLineChars="0"/>
        <w:textAlignment w:val="auto"/>
        <w:outlineLvl w:val="9"/>
        <w:rPr>
          <w:rFonts w:hint="default" w:ascii="Times New Roman" w:hAnsi="Times New Roman" w:eastAsia="黑体" w:cs="Times New Roman"/>
          <w:color w:val="333333"/>
          <w:sz w:val="32"/>
          <w:szCs w:val="32"/>
          <w:u w:val="none" w:color="auto"/>
          <w:shd w:val="clear" w:color="auto" w:fill="FFFFFF"/>
          <w:lang w:eastAsia="zh-CN"/>
        </w:rPr>
      </w:pPr>
      <w:r>
        <w:rPr>
          <w:rFonts w:hint="default" w:ascii="Times New Roman" w:hAnsi="Times New Roman" w:eastAsia="黑体" w:cs="Times New Roman"/>
          <w:color w:val="333333"/>
          <w:sz w:val="32"/>
          <w:szCs w:val="32"/>
          <w:u w:val="none" w:color="auto"/>
          <w:shd w:val="clear" w:color="auto" w:fill="FFFFFF"/>
          <w:lang w:eastAsia="zh-CN"/>
        </w:rPr>
        <w:t>附件</w:t>
      </w:r>
      <w:r>
        <w:rPr>
          <w:rFonts w:hint="default" w:ascii="Times New Roman" w:hAnsi="Times New Roman" w:eastAsia="黑体" w:cs="Times New Roman"/>
          <w:color w:val="333333"/>
          <w:sz w:val="32"/>
          <w:szCs w:val="32"/>
          <w:u w:val="none" w:color="auto"/>
          <w:shd w:val="clear" w:color="auto" w:fill="FFFFFF"/>
          <w:lang w:val="en-US" w:eastAsia="zh-CN"/>
        </w:rPr>
        <w:t>1</w:t>
      </w:r>
    </w:p>
    <w:p>
      <w:pPr>
        <w:spacing w:beforeLines="0" w:afterLines="0" w:line="570" w:lineRule="exact"/>
        <w:jc w:val="center"/>
        <w:outlineLvl w:val="0"/>
        <w:rPr>
          <w:rFonts w:hint="default" w:ascii="Times New Roman" w:hAnsi="Times New Roman" w:eastAsia="黑体" w:cs="Times New Roman"/>
          <w:color w:val="333333"/>
          <w:sz w:val="36"/>
          <w:szCs w:val="36"/>
          <w:u w:val="none" w:color="auto"/>
          <w:shd w:val="clear" w:color="auto" w:fill="FFFFFF"/>
        </w:rPr>
      </w:pPr>
      <w:r>
        <w:rPr>
          <w:rFonts w:hint="default" w:ascii="Times New Roman" w:hAnsi="Times New Roman" w:eastAsia="黑体" w:cs="Times New Roman"/>
          <w:color w:val="333333"/>
          <w:sz w:val="36"/>
          <w:szCs w:val="36"/>
          <w:u w:val="none" w:color="auto"/>
          <w:shd w:val="clear" w:color="auto" w:fill="FFFFFF"/>
          <w:lang w:val="en-US" w:eastAsia="zh-CN"/>
        </w:rPr>
        <w:t>2021年农村电商“省级精英训练营”培训</w:t>
      </w:r>
      <w:r>
        <w:rPr>
          <w:rFonts w:hint="default" w:ascii="Times New Roman" w:hAnsi="Times New Roman" w:eastAsia="黑体" w:cs="Times New Roman"/>
          <w:color w:val="333333"/>
          <w:sz w:val="36"/>
          <w:szCs w:val="36"/>
          <w:u w:val="none" w:color="auto"/>
          <w:shd w:val="clear" w:color="auto" w:fill="FFFFFF"/>
        </w:rPr>
        <w:t>报名申请表</w:t>
      </w:r>
    </w:p>
    <w:tbl>
      <w:tblPr>
        <w:tblStyle w:val="6"/>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62"/>
        <w:gridCol w:w="179"/>
        <w:gridCol w:w="1425"/>
        <w:gridCol w:w="758"/>
        <w:gridCol w:w="454"/>
        <w:gridCol w:w="544"/>
        <w:gridCol w:w="437"/>
        <w:gridCol w:w="519"/>
        <w:gridCol w:w="425"/>
        <w:gridCol w:w="285"/>
        <w:gridCol w:w="105"/>
        <w:gridCol w:w="78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985" w:type="dxa"/>
            <w:gridSpan w:val="14"/>
            <w:shd w:val="clear" w:color="auto" w:fill="D9D9D9"/>
            <w:noWrap w:val="0"/>
            <w:vAlign w:val="center"/>
          </w:tcPr>
          <w:p>
            <w:pPr>
              <w:pStyle w:val="8"/>
              <w:snapToGrid w:val="0"/>
              <w:spacing w:beforeLines="0" w:afterLines="0" w:line="240" w:lineRule="auto"/>
              <w:jc w:val="center"/>
              <w:rPr>
                <w:rFonts w:ascii="Times New Roman" w:hAnsi="Times New Roman" w:eastAsia="仿宋_GB2312" w:cs="Times New Roman"/>
                <w:sz w:val="24"/>
                <w:u w:val="none" w:color="auto"/>
              </w:rPr>
            </w:pPr>
            <w:r>
              <w:rPr>
                <w:rFonts w:hint="default" w:ascii="Times New Roman" w:hAnsi="Times New Roman" w:eastAsia="黑体" w:cs="Times New Roman"/>
                <w:b w:val="0"/>
                <w:bCs/>
                <w:sz w:val="24"/>
                <w:u w:val="none" w:color="auto"/>
              </w:rPr>
              <w:t>个</w:t>
            </w:r>
            <w:r>
              <w:rPr>
                <w:rFonts w:hint="default" w:ascii="Times New Roman" w:hAnsi="Times New Roman" w:eastAsia="黑体" w:cs="Times New Roman"/>
                <w:b w:val="0"/>
                <w:bCs/>
                <w:sz w:val="24"/>
                <w:u w:val="none" w:color="auto"/>
                <w:lang w:val="en-US" w:eastAsia="zh-CN"/>
              </w:rPr>
              <w:t xml:space="preserve">  </w:t>
            </w:r>
            <w:r>
              <w:rPr>
                <w:rFonts w:hint="default" w:ascii="Times New Roman" w:hAnsi="Times New Roman" w:eastAsia="黑体" w:cs="Times New Roman"/>
                <w:b w:val="0"/>
                <w:bCs/>
                <w:sz w:val="24"/>
                <w:u w:val="none" w:color="auto"/>
              </w:rPr>
              <w:t>人</w:t>
            </w:r>
            <w:r>
              <w:rPr>
                <w:rFonts w:hint="default" w:ascii="Times New Roman" w:hAnsi="Times New Roman" w:eastAsia="黑体" w:cs="Times New Roman"/>
                <w:b w:val="0"/>
                <w:bCs/>
                <w:sz w:val="24"/>
                <w:u w:val="none" w:color="auto"/>
                <w:lang w:val="en-US" w:eastAsia="zh-CN"/>
              </w:rPr>
              <w:t xml:space="preserve">  </w:t>
            </w:r>
            <w:r>
              <w:rPr>
                <w:rFonts w:hint="default" w:ascii="Times New Roman" w:hAnsi="Times New Roman" w:eastAsia="黑体" w:cs="Times New Roman"/>
                <w:b w:val="0"/>
                <w:bCs/>
                <w:sz w:val="24"/>
                <w:u w:val="none" w:color="auto"/>
              </w:rPr>
              <w:t>情</w:t>
            </w:r>
            <w:r>
              <w:rPr>
                <w:rFonts w:hint="default" w:ascii="Times New Roman" w:hAnsi="Times New Roman" w:eastAsia="黑体" w:cs="Times New Roman"/>
                <w:b w:val="0"/>
                <w:bCs/>
                <w:sz w:val="24"/>
                <w:u w:val="none" w:color="auto"/>
                <w:lang w:val="en-US" w:eastAsia="zh-CN"/>
              </w:rPr>
              <w:t xml:space="preserve">  </w:t>
            </w:r>
            <w:r>
              <w:rPr>
                <w:rFonts w:hint="default" w:ascii="Times New Roman" w:hAnsi="Times New Roman" w:eastAsia="黑体" w:cs="Times New Roman"/>
                <w:b w:val="0"/>
                <w:bCs/>
                <w:sz w:val="24"/>
                <w:u w:val="none" w:color="auto"/>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9"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姓    名</w:t>
            </w:r>
          </w:p>
        </w:tc>
        <w:tc>
          <w:tcPr>
            <w:tcW w:w="142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p>
        </w:tc>
        <w:tc>
          <w:tcPr>
            <w:tcW w:w="121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性  别</w:t>
            </w:r>
          </w:p>
        </w:tc>
        <w:tc>
          <w:tcPr>
            <w:tcW w:w="1500"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p>
        </w:tc>
        <w:tc>
          <w:tcPr>
            <w:tcW w:w="815"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民</w:t>
            </w:r>
            <w:bookmarkStart w:id="0" w:name="_GoBack"/>
            <w:bookmarkEnd w:id="0"/>
            <w:r>
              <w:rPr>
                <w:rFonts w:hint="default" w:ascii="Times New Roman" w:hAnsi="Times New Roman" w:eastAsia="仿宋_GB2312" w:cs="Times New Roman"/>
                <w:sz w:val="24"/>
                <w:u w:val="none" w:color="auto"/>
              </w:rPr>
              <w:t>族</w:t>
            </w:r>
          </w:p>
        </w:tc>
        <w:tc>
          <w:tcPr>
            <w:tcW w:w="78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p>
        </w:tc>
        <w:tc>
          <w:tcPr>
            <w:tcW w:w="1504" w:type="dxa"/>
            <w:noWrap w:val="0"/>
            <w:vAlign w:val="center"/>
          </w:tcPr>
          <w:p>
            <w:pPr>
              <w:pStyle w:val="8"/>
              <w:spacing w:beforeLines="0" w:afterLines="0" w:line="570" w:lineRule="exact"/>
              <w:jc w:val="center"/>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9"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出生日期</w:t>
            </w:r>
          </w:p>
        </w:tc>
        <w:tc>
          <w:tcPr>
            <w:tcW w:w="142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p>
        </w:tc>
        <w:tc>
          <w:tcPr>
            <w:tcW w:w="121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身份证</w:t>
            </w: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号码</w:t>
            </w:r>
          </w:p>
        </w:tc>
        <w:tc>
          <w:tcPr>
            <w:tcW w:w="3095" w:type="dxa"/>
            <w:gridSpan w:val="7"/>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p>
        </w:tc>
        <w:tc>
          <w:tcPr>
            <w:tcW w:w="1504" w:type="dxa"/>
            <w:vMerge w:val="restart"/>
            <w:noWrap w:val="0"/>
            <w:vAlign w:val="center"/>
          </w:tcPr>
          <w:p>
            <w:pPr>
              <w:pStyle w:val="8"/>
              <w:spacing w:beforeLines="0" w:afterLines="0" w:line="570" w:lineRule="exact"/>
              <w:ind w:firstLine="360"/>
              <w:jc w:val="left"/>
              <w:rPr>
                <w:rFonts w:hint="default" w:ascii="Times New Roman" w:hAnsi="Times New Roman" w:eastAsia="仿宋_GB2312" w:cs="Times New Roman"/>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49"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政治面貌</w:t>
            </w:r>
          </w:p>
        </w:tc>
        <w:tc>
          <w:tcPr>
            <w:tcW w:w="5732" w:type="dxa"/>
            <w:gridSpan w:val="10"/>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r>
              <w:rPr>
                <w:rFonts w:hint="eastAsia" w:ascii="Times New Roman" w:hAnsi="Times New Roman" w:eastAsia="仿宋_GB2312" w:cs="Times New Roman"/>
                <w:sz w:val="24"/>
                <w:u w:val="none" w:color="auto"/>
                <w:lang w:eastAsia="zh-CN"/>
              </w:rPr>
              <w:t>□</w:t>
            </w:r>
            <w:r>
              <w:rPr>
                <w:rFonts w:hint="default" w:ascii="Times New Roman" w:hAnsi="Times New Roman" w:eastAsia="仿宋_GB2312" w:cs="Times New Roman"/>
                <w:sz w:val="24"/>
                <w:u w:val="none" w:color="auto"/>
              </w:rPr>
              <w:t>中共党员</w:t>
            </w:r>
            <w:r>
              <w:rPr>
                <w:rFonts w:hint="eastAsia" w:ascii="Times New Roman" w:hAnsi="Times New Roman" w:eastAsia="仿宋_GB2312" w:cs="Times New Roman"/>
                <w:sz w:val="24"/>
                <w:u w:val="none" w:color="auto"/>
                <w:lang w:val="en-US" w:eastAsia="zh-CN"/>
              </w:rPr>
              <w:t xml:space="preserve"> </w:t>
            </w:r>
            <w:r>
              <w:rPr>
                <w:rFonts w:hint="default" w:ascii="Times New Roman" w:hAnsi="Times New Roman" w:eastAsia="仿宋_GB2312" w:cs="Times New Roman"/>
                <w:sz w:val="24"/>
                <w:u w:val="none" w:color="auto"/>
              </w:rPr>
              <w:t xml:space="preserve"> □共青团员</w:t>
            </w:r>
            <w:r>
              <w:rPr>
                <w:rFonts w:hint="default" w:ascii="Times New Roman" w:hAnsi="Times New Roman" w:eastAsia="仿宋_GB2312" w:cs="Times New Roman"/>
                <w:sz w:val="24"/>
                <w:u w:val="none" w:color="auto"/>
                <w:lang w:val="en-US" w:eastAsia="zh-CN"/>
              </w:rPr>
              <w:t xml:space="preserve">  </w:t>
            </w:r>
            <w:r>
              <w:rPr>
                <w:rFonts w:hint="default" w:ascii="Times New Roman" w:hAnsi="Times New Roman" w:eastAsia="仿宋_GB2312" w:cs="Times New Roman"/>
                <w:sz w:val="24"/>
                <w:u w:val="none" w:color="auto"/>
              </w:rPr>
              <w:t>□民主党派</w:t>
            </w:r>
            <w:r>
              <w:rPr>
                <w:rFonts w:hint="eastAsia" w:ascii="Times New Roman" w:hAnsi="Times New Roman" w:eastAsia="仿宋_GB2312" w:cs="Times New Roman"/>
                <w:sz w:val="24"/>
                <w:u w:val="none" w:color="auto"/>
                <w:lang w:val="en-US" w:eastAsia="zh-CN"/>
              </w:rPr>
              <w:t xml:space="preserve"> </w:t>
            </w:r>
            <w:r>
              <w:rPr>
                <w:rFonts w:hint="default" w:ascii="Times New Roman" w:hAnsi="Times New Roman" w:eastAsia="仿宋_GB2312" w:cs="Times New Roman"/>
                <w:sz w:val="24"/>
                <w:u w:val="none" w:color="auto"/>
              </w:rPr>
              <w:t xml:space="preserve"> □群众</w:t>
            </w:r>
          </w:p>
        </w:tc>
        <w:tc>
          <w:tcPr>
            <w:tcW w:w="1504" w:type="dxa"/>
            <w:vMerge w:val="continue"/>
            <w:noWrap w:val="0"/>
            <w:vAlign w:val="center"/>
          </w:tcPr>
          <w:p>
            <w:pPr>
              <w:pStyle w:val="8"/>
              <w:spacing w:beforeLines="0" w:afterLines="0" w:line="570" w:lineRule="exact"/>
              <w:ind w:firstLine="360"/>
              <w:jc w:val="left"/>
              <w:rPr>
                <w:rFonts w:hint="default" w:ascii="Times New Roman" w:hAnsi="Times New Roman" w:eastAsia="仿宋_GB2312" w:cs="Times New Roman"/>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49" w:type="dxa"/>
            <w:gridSpan w:val="3"/>
            <w:noWrap w:val="0"/>
            <w:vAlign w:val="center"/>
          </w:tcPr>
          <w:p>
            <w:pPr>
              <w:pStyle w:val="8"/>
              <w:spacing w:beforeLines="0" w:afterLines="0" w:line="240" w:lineRule="auto"/>
              <w:jc w:val="center"/>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现任职务</w:t>
            </w:r>
          </w:p>
        </w:tc>
        <w:tc>
          <w:tcPr>
            <w:tcW w:w="5732" w:type="dxa"/>
            <w:gridSpan w:val="10"/>
            <w:noWrap w:val="0"/>
            <w:vAlign w:val="center"/>
          </w:tcPr>
          <w:p>
            <w:pPr>
              <w:pStyle w:val="8"/>
              <w:spacing w:beforeLines="0" w:afterLines="0" w:line="240" w:lineRule="auto"/>
              <w:jc w:val="left"/>
              <w:rPr>
                <w:rFonts w:hint="default" w:ascii="Times New Roman" w:hAnsi="Times New Roman" w:eastAsia="仿宋_GB2312" w:cs="Times New Roman"/>
                <w:sz w:val="24"/>
                <w:u w:val="none" w:color="auto"/>
                <w:lang w:eastAsia="zh-CN"/>
              </w:rPr>
            </w:pPr>
            <w:r>
              <w:rPr>
                <w:rFonts w:hint="default" w:ascii="Times New Roman" w:hAnsi="Times New Roman" w:eastAsia="仿宋_GB2312" w:cs="Times New Roman"/>
                <w:sz w:val="24"/>
                <w:u w:val="none" w:color="auto"/>
              </w:rPr>
              <w:t>□</w:t>
            </w:r>
            <w:r>
              <w:rPr>
                <w:rFonts w:hint="default" w:ascii="Times New Roman" w:hAnsi="Times New Roman" w:eastAsia="仿宋_GB2312" w:cs="Times New Roman"/>
                <w:sz w:val="24"/>
                <w:u w:val="none" w:color="auto"/>
                <w:lang w:eastAsia="zh-CN"/>
              </w:rPr>
              <w:t>法定代表人</w:t>
            </w:r>
            <w:r>
              <w:rPr>
                <w:rFonts w:hint="default" w:ascii="Times New Roman" w:hAnsi="Times New Roman" w:eastAsia="仿宋_GB2312" w:cs="Times New Roman"/>
                <w:sz w:val="24"/>
                <w:u w:val="none" w:color="auto"/>
                <w:lang w:val="en-US" w:eastAsia="zh-CN"/>
              </w:rPr>
              <w:t xml:space="preserve">      </w:t>
            </w:r>
            <w:r>
              <w:rPr>
                <w:rFonts w:hint="default" w:ascii="Times New Roman" w:hAnsi="Times New Roman" w:eastAsia="仿宋_GB2312" w:cs="Times New Roman"/>
                <w:sz w:val="24"/>
                <w:u w:val="none" w:color="auto"/>
              </w:rPr>
              <w:t>□</w:t>
            </w:r>
            <w:r>
              <w:rPr>
                <w:rFonts w:hint="default" w:ascii="Times New Roman" w:hAnsi="Times New Roman" w:eastAsia="仿宋_GB2312" w:cs="Times New Roman"/>
                <w:sz w:val="24"/>
                <w:u w:val="none" w:color="auto"/>
                <w:lang w:eastAsia="zh-CN"/>
              </w:rPr>
              <w:t>股东</w:t>
            </w: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lang w:eastAsia="zh-CN"/>
              </w:rPr>
            </w:pPr>
            <w:r>
              <w:rPr>
                <w:rFonts w:hint="default" w:ascii="Times New Roman" w:hAnsi="Times New Roman" w:eastAsia="仿宋_GB2312" w:cs="Times New Roman"/>
                <w:sz w:val="24"/>
                <w:u w:val="none" w:color="auto"/>
                <w:lang w:eastAsia="zh-CN"/>
              </w:rPr>
              <w:t>□主要负责人（</w:t>
            </w:r>
            <w:r>
              <w:rPr>
                <w:rFonts w:hint="default" w:ascii="Times New Roman" w:hAnsi="Times New Roman" w:eastAsia="仿宋_GB2312" w:cs="Times New Roman"/>
                <w:sz w:val="24"/>
                <w:u w:val="none" w:color="auto"/>
                <w:lang w:val="en-US" w:eastAsia="zh-CN"/>
              </w:rPr>
              <w:t>董事长、总经理、董事、监事、理事，总监或以上管理人员等</w:t>
            </w:r>
            <w:r>
              <w:rPr>
                <w:rFonts w:hint="default" w:ascii="Times New Roman" w:hAnsi="Times New Roman" w:eastAsia="仿宋_GB2312" w:cs="Times New Roman"/>
                <w:sz w:val="24"/>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490" w:firstLineChars="200"/>
              <w:jc w:val="left"/>
              <w:textAlignment w:val="auto"/>
              <w:outlineLvl w:val="9"/>
              <w:rPr>
                <w:rFonts w:hint="default" w:ascii="Times New Roman" w:hAnsi="Times New Roman" w:eastAsia="仿宋_GB2312" w:cs="Times New Roman"/>
                <w:sz w:val="24"/>
                <w:szCs w:val="24"/>
                <w:u w:val="none" w:color="auto"/>
                <w:lang w:eastAsia="zh-CN"/>
              </w:rPr>
            </w:pPr>
            <w:r>
              <w:rPr>
                <w:rFonts w:hint="default" w:ascii="Times New Roman" w:hAnsi="Times New Roman" w:eastAsia="仿宋_GB2312" w:cs="Times New Roman"/>
                <w:b w:val="0"/>
                <w:bCs w:val="0"/>
                <w:sz w:val="24"/>
                <w:szCs w:val="24"/>
                <w:u w:val="none" w:color="auto"/>
                <w:lang w:eastAsia="zh-CN"/>
              </w:rPr>
              <w:t>注：</w:t>
            </w:r>
            <w:r>
              <w:rPr>
                <w:rFonts w:hint="default" w:ascii="Times New Roman" w:hAnsi="Times New Roman" w:eastAsia="仿宋_GB2312" w:cs="Times New Roman"/>
                <w:b w:val="0"/>
                <w:bCs w:val="0"/>
                <w:kern w:val="2"/>
                <w:sz w:val="24"/>
                <w:szCs w:val="24"/>
                <w:u w:val="none" w:color="auto"/>
                <w:lang w:val="en-US" w:eastAsia="zh-CN" w:bidi="ar-SA"/>
              </w:rPr>
              <w:t>法定代表人、个体经营者需提供营业执照扫描件；股东、董事、监事需本人登录国家企业信用信息公示系统查询并提供页面截图材料；董事长、总经理、理事，总监或以上管理人员等需提供所在单位证明材料。</w:t>
            </w:r>
          </w:p>
        </w:tc>
        <w:tc>
          <w:tcPr>
            <w:tcW w:w="1504" w:type="dxa"/>
            <w:vMerge w:val="continue"/>
            <w:noWrap w:val="0"/>
            <w:vAlign w:val="center"/>
          </w:tcPr>
          <w:p>
            <w:pPr>
              <w:pStyle w:val="8"/>
              <w:spacing w:beforeLines="0" w:afterLines="0" w:line="570" w:lineRule="exact"/>
              <w:ind w:firstLine="360"/>
              <w:jc w:val="left"/>
              <w:rPr>
                <w:rFonts w:hint="default" w:ascii="Times New Roman" w:hAnsi="Times New Roman" w:eastAsia="仿宋_GB2312" w:cs="Times New Roman"/>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49"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办公电话</w:t>
            </w:r>
          </w:p>
        </w:tc>
        <w:tc>
          <w:tcPr>
            <w:tcW w:w="142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int="default" w:ascii="Times New Roman" w:hAnsi="Times New Roman" w:eastAsia="仿宋_GB2312" w:cs="Times New Roman"/>
                <w:sz w:val="24"/>
                <w:u w:val="none" w:color="auto"/>
              </w:rPr>
            </w:pPr>
          </w:p>
        </w:tc>
        <w:tc>
          <w:tcPr>
            <w:tcW w:w="121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手  机</w:t>
            </w:r>
          </w:p>
        </w:tc>
        <w:tc>
          <w:tcPr>
            <w:tcW w:w="3095" w:type="dxa"/>
            <w:gridSpan w:val="7"/>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firstLine="360"/>
              <w:jc w:val="left"/>
              <w:textAlignment w:val="auto"/>
              <w:rPr>
                <w:rFonts w:hint="default" w:ascii="Times New Roman" w:hAnsi="Times New Roman" w:eastAsia="仿宋_GB2312" w:cs="Times New Roman"/>
                <w:sz w:val="24"/>
                <w:u w:val="none" w:color="auto"/>
              </w:rPr>
            </w:pPr>
          </w:p>
        </w:tc>
        <w:tc>
          <w:tcPr>
            <w:tcW w:w="1504"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firstLine="360"/>
              <w:jc w:val="left"/>
              <w:textAlignment w:val="auto"/>
              <w:rPr>
                <w:rFonts w:hint="default" w:ascii="Times New Roman" w:hAnsi="Times New Roman" w:eastAsia="仿宋_GB2312" w:cs="Times New Roman"/>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749"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电子邮件</w:t>
            </w:r>
          </w:p>
        </w:tc>
        <w:tc>
          <w:tcPr>
            <w:tcW w:w="142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p>
        </w:tc>
        <w:tc>
          <w:tcPr>
            <w:tcW w:w="121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通讯地址</w:t>
            </w:r>
          </w:p>
        </w:tc>
        <w:tc>
          <w:tcPr>
            <w:tcW w:w="4599" w:type="dxa"/>
            <w:gridSpan w:val="8"/>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9"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lang w:eastAsia="zh-CN"/>
              </w:rPr>
            </w:pPr>
            <w:r>
              <w:rPr>
                <w:rFonts w:hint="default" w:ascii="Times New Roman" w:hAnsi="Times New Roman" w:eastAsia="仿宋_GB2312" w:cs="Times New Roman"/>
                <w:sz w:val="24"/>
                <w:u w:val="none" w:color="auto"/>
                <w:lang w:eastAsia="zh-CN"/>
              </w:rPr>
              <w:t>个人从事</w:t>
            </w: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lang w:eastAsia="zh-CN"/>
              </w:rPr>
              <w:t>农村电商</w:t>
            </w:r>
            <w:r>
              <w:rPr>
                <w:rFonts w:hint="default" w:ascii="Times New Roman" w:hAnsi="Times New Roman" w:eastAsia="仿宋_GB2312" w:cs="Times New Roman"/>
                <w:sz w:val="24"/>
                <w:u w:val="none" w:color="auto"/>
              </w:rPr>
              <w:t>年限</w:t>
            </w:r>
          </w:p>
        </w:tc>
        <w:tc>
          <w:tcPr>
            <w:tcW w:w="7236" w:type="dxa"/>
            <w:gridSpan w:val="11"/>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bCs/>
                <w:sz w:val="24"/>
                <w:u w:val="none" w:color="auto"/>
              </w:rPr>
              <w:t>□</w:t>
            </w:r>
            <w:r>
              <w:rPr>
                <w:rFonts w:hint="default" w:ascii="Times New Roman" w:hAnsi="Times New Roman" w:eastAsia="仿宋_GB2312" w:cs="Times New Roman"/>
                <w:bCs/>
                <w:sz w:val="24"/>
                <w:u w:val="none" w:color="auto"/>
                <w:lang w:val="en-US" w:eastAsia="zh-CN"/>
              </w:rPr>
              <w:t xml:space="preserve">一年以下   </w:t>
            </w:r>
            <w:r>
              <w:rPr>
                <w:rFonts w:hint="default" w:ascii="Times New Roman" w:hAnsi="Times New Roman" w:eastAsia="仿宋_GB2312" w:cs="Times New Roman"/>
                <w:bCs/>
                <w:sz w:val="24"/>
                <w:u w:val="none" w:color="auto"/>
              </w:rPr>
              <w:t>□</w:t>
            </w:r>
            <w:r>
              <w:rPr>
                <w:rFonts w:hint="default" w:ascii="Times New Roman" w:hAnsi="Times New Roman" w:eastAsia="仿宋_GB2312" w:cs="Times New Roman"/>
                <w:bCs/>
                <w:sz w:val="24"/>
                <w:u w:val="none" w:color="auto"/>
                <w:lang w:val="en-US" w:eastAsia="zh-CN"/>
              </w:rPr>
              <w:t xml:space="preserve">一至三年   </w:t>
            </w:r>
            <w:r>
              <w:rPr>
                <w:rFonts w:hint="default" w:ascii="Times New Roman" w:hAnsi="Times New Roman" w:eastAsia="仿宋_GB2312" w:cs="Times New Roman"/>
                <w:bCs/>
                <w:sz w:val="24"/>
                <w:u w:val="none" w:color="auto"/>
              </w:rPr>
              <w:t>□</w:t>
            </w:r>
            <w:r>
              <w:rPr>
                <w:rFonts w:hint="default" w:ascii="Times New Roman" w:hAnsi="Times New Roman" w:eastAsia="仿宋_GB2312" w:cs="Times New Roman"/>
                <w:bCs/>
                <w:sz w:val="24"/>
                <w:u w:val="none" w:color="auto"/>
                <w:lang w:val="en-US" w:eastAsia="zh-CN"/>
              </w:rPr>
              <w:t xml:space="preserve">三至五年   </w:t>
            </w:r>
            <w:r>
              <w:rPr>
                <w:rFonts w:hint="default" w:ascii="Times New Roman" w:hAnsi="Times New Roman" w:eastAsia="仿宋_GB2312" w:cs="Times New Roman"/>
                <w:bCs/>
                <w:sz w:val="24"/>
                <w:u w:val="none" w:color="auto"/>
              </w:rPr>
              <w:t>□</w:t>
            </w:r>
            <w:r>
              <w:rPr>
                <w:rFonts w:hint="default" w:ascii="Times New Roman" w:hAnsi="Times New Roman" w:eastAsia="仿宋_GB2312" w:cs="Times New Roman"/>
                <w:bCs/>
                <w:sz w:val="24"/>
                <w:u w:val="none" w:color="auto"/>
                <w:lang w:val="en-US" w:eastAsia="zh-CN"/>
              </w:rPr>
              <w:t>五年以上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367" w:type="dxa"/>
            <w:gridSpan w:val="8"/>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int="default" w:ascii="Times New Roman" w:hAnsi="Times New Roman" w:eastAsia="仿宋_GB2312" w:cs="Times New Roman"/>
                <w:bCs/>
                <w:sz w:val="24"/>
                <w:u w:val="none" w:color="auto"/>
              </w:rPr>
            </w:pPr>
            <w:r>
              <w:rPr>
                <w:rFonts w:hint="default" w:ascii="Times New Roman" w:hAnsi="Times New Roman" w:eastAsia="仿宋_GB2312" w:cs="Times New Roman"/>
                <w:bCs/>
                <w:sz w:val="24"/>
                <w:u w:val="none" w:color="auto"/>
              </w:rPr>
              <w:t>是否参加过2020年或2021年市级农村电商“一村一品”带头人提升培训</w:t>
            </w:r>
          </w:p>
        </w:tc>
        <w:tc>
          <w:tcPr>
            <w:tcW w:w="3618" w:type="dxa"/>
            <w:gridSpan w:val="6"/>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firstLine="245" w:firstLineChars="100"/>
              <w:textAlignment w:val="auto"/>
              <w:rPr>
                <w:rFonts w:hint="default" w:ascii="Times New Roman" w:hAnsi="Times New Roman" w:eastAsia="仿宋_GB2312" w:cs="Times New Roman"/>
                <w:bCs/>
                <w:sz w:val="24"/>
                <w:u w:val="none" w:color="auto"/>
              </w:rPr>
            </w:pPr>
            <w:r>
              <w:rPr>
                <w:rFonts w:hint="default" w:ascii="Times New Roman" w:hAnsi="Times New Roman" w:eastAsia="仿宋_GB2312" w:cs="Times New Roman"/>
                <w:bCs/>
                <w:sz w:val="24"/>
                <w:u w:val="none" w:color="auto"/>
              </w:rPr>
              <w:t>□</w:t>
            </w:r>
            <w:r>
              <w:rPr>
                <w:rFonts w:hint="default" w:ascii="Times New Roman" w:hAnsi="Times New Roman" w:eastAsia="仿宋_GB2312" w:cs="Times New Roman"/>
                <w:bCs/>
                <w:sz w:val="24"/>
                <w:u w:val="none" w:color="auto"/>
                <w:lang w:val="en-US" w:eastAsia="zh-CN"/>
              </w:rPr>
              <w:t xml:space="preserve">是   </w:t>
            </w:r>
            <w:r>
              <w:rPr>
                <w:rFonts w:hint="default" w:ascii="Times New Roman" w:hAnsi="Times New Roman" w:eastAsia="仿宋_GB2312" w:cs="Times New Roman"/>
                <w:bCs/>
                <w:sz w:val="24"/>
                <w:u w:val="none" w:color="auto"/>
              </w:rPr>
              <w:t>□</w:t>
            </w:r>
            <w:r>
              <w:rPr>
                <w:rFonts w:hint="default" w:ascii="Times New Roman" w:hAnsi="Times New Roman" w:eastAsia="仿宋_GB2312" w:cs="Times New Roman"/>
                <w:bCs/>
                <w:sz w:val="24"/>
                <w:u w:val="none" w:color="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8" w:type="dxa"/>
            <w:vMerge w:val="restart"/>
            <w:noWrap w:val="0"/>
            <w:textDirection w:val="tbRlV"/>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left="0" w:right="0"/>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个人简历</w:t>
            </w:r>
          </w:p>
        </w:tc>
        <w:tc>
          <w:tcPr>
            <w:tcW w:w="1041"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教育</w:t>
            </w: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背景</w:t>
            </w:r>
          </w:p>
        </w:tc>
        <w:tc>
          <w:tcPr>
            <w:tcW w:w="7236" w:type="dxa"/>
            <w:gridSpan w:val="11"/>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（毕业时间、专业、学历）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08"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p>
        </w:tc>
        <w:tc>
          <w:tcPr>
            <w:tcW w:w="1041"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工作</w:t>
            </w: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经历</w:t>
            </w:r>
          </w:p>
        </w:tc>
        <w:tc>
          <w:tcPr>
            <w:tcW w:w="7236" w:type="dxa"/>
            <w:gridSpan w:val="11"/>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（何时何地工作、职务）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08"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p>
        </w:tc>
        <w:tc>
          <w:tcPr>
            <w:tcW w:w="1041"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表彰</w:t>
            </w: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奖励</w:t>
            </w:r>
          </w:p>
        </w:tc>
        <w:tc>
          <w:tcPr>
            <w:tcW w:w="7236" w:type="dxa"/>
            <w:gridSpan w:val="11"/>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（何时何地受过何种表彰奖励）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8"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p>
        </w:tc>
        <w:tc>
          <w:tcPr>
            <w:tcW w:w="1041"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其他（限500字以内）</w:t>
            </w:r>
          </w:p>
        </w:tc>
        <w:tc>
          <w:tcPr>
            <w:tcW w:w="7236" w:type="dxa"/>
            <w:gridSpan w:val="11"/>
            <w:noWrap w:val="0"/>
            <w:vAlign w:val="center"/>
          </w:tcP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int="default" w:ascii="Times New Roman" w:hAnsi="Times New Roman" w:eastAsia="仿宋_GB2312" w:cs="Times New Roman"/>
                <w:sz w:val="24"/>
                <w:u w:val="none" w:color="auto"/>
              </w:rPr>
            </w:pP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int="default" w:ascii="Times New Roman" w:hAnsi="Times New Roman" w:eastAsia="仿宋_GB2312" w:cs="Times New Roman"/>
                <w:sz w:val="24"/>
                <w:u w:val="none" w:color="auto"/>
              </w:rPr>
            </w:pP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int="default" w:ascii="Times New Roman" w:hAnsi="Times New Roman" w:eastAsia="仿宋_GB2312" w:cs="Times New Roman"/>
                <w:sz w:val="24"/>
                <w:u w:val="none" w:color="auto"/>
              </w:rPr>
            </w:pP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int="default" w:ascii="Times New Roman" w:hAnsi="Times New Roman" w:eastAsia="仿宋_GB2312" w:cs="Times New Roman"/>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85" w:type="dxa"/>
            <w:gridSpan w:val="14"/>
            <w:shd w:val="clear" w:color="auto" w:fill="D9D9D9"/>
            <w:noWrap w:val="0"/>
            <w:vAlign w:val="center"/>
          </w:tcPr>
          <w:p>
            <w:pPr>
              <w:pStyle w:val="8"/>
              <w:snapToGrid w:val="0"/>
              <w:spacing w:beforeLines="0" w:afterLines="0" w:line="240" w:lineRule="auto"/>
              <w:jc w:val="center"/>
              <w:rPr>
                <w:rFonts w:ascii="Times New Roman" w:hAnsi="Times New Roman" w:eastAsia="仿宋_GB2312" w:cs="Times New Roman"/>
                <w:b/>
                <w:sz w:val="24"/>
                <w:u w:val="none" w:color="auto"/>
              </w:rPr>
            </w:pPr>
            <w:r>
              <w:rPr>
                <w:rFonts w:hint="default" w:ascii="Times New Roman" w:hAnsi="Times New Roman" w:eastAsia="黑体" w:cs="Times New Roman"/>
                <w:b w:val="0"/>
                <w:bCs/>
                <w:sz w:val="24"/>
                <w:u w:val="none" w:color="auto"/>
              </w:rPr>
              <w:t>企</w:t>
            </w:r>
            <w:r>
              <w:rPr>
                <w:rFonts w:hint="default" w:ascii="Times New Roman" w:hAnsi="Times New Roman" w:eastAsia="黑体" w:cs="Times New Roman"/>
                <w:b w:val="0"/>
                <w:bCs/>
                <w:sz w:val="24"/>
                <w:u w:val="none" w:color="auto"/>
                <w:lang w:val="en-US" w:eastAsia="zh-CN"/>
              </w:rPr>
              <w:t xml:space="preserve">  </w:t>
            </w:r>
            <w:r>
              <w:rPr>
                <w:rFonts w:hint="default" w:ascii="Times New Roman" w:hAnsi="Times New Roman" w:eastAsia="黑体" w:cs="Times New Roman"/>
                <w:b w:val="0"/>
                <w:bCs/>
                <w:sz w:val="24"/>
                <w:u w:val="none" w:color="auto"/>
              </w:rPr>
              <w:t>业</w:t>
            </w:r>
            <w:r>
              <w:rPr>
                <w:rFonts w:hint="default" w:ascii="Times New Roman" w:hAnsi="Times New Roman" w:eastAsia="黑体" w:cs="Times New Roman"/>
                <w:b w:val="0"/>
                <w:bCs/>
                <w:sz w:val="24"/>
                <w:u w:val="none" w:color="auto"/>
                <w:lang w:val="en-US" w:eastAsia="zh-CN"/>
              </w:rPr>
              <w:t xml:space="preserve">  </w:t>
            </w:r>
            <w:r>
              <w:rPr>
                <w:rFonts w:hint="default" w:ascii="Times New Roman" w:hAnsi="Times New Roman" w:eastAsia="黑体" w:cs="Times New Roman"/>
                <w:b w:val="0"/>
                <w:bCs/>
                <w:sz w:val="24"/>
                <w:u w:val="none" w:color="auto"/>
              </w:rPr>
              <w:t>情</w:t>
            </w:r>
            <w:r>
              <w:rPr>
                <w:rFonts w:hint="default" w:ascii="Times New Roman" w:hAnsi="Times New Roman" w:eastAsia="黑体" w:cs="Times New Roman"/>
                <w:b w:val="0"/>
                <w:bCs/>
                <w:sz w:val="24"/>
                <w:u w:val="none" w:color="auto"/>
                <w:lang w:val="en-US" w:eastAsia="zh-CN"/>
              </w:rPr>
              <w:t xml:space="preserve">  </w:t>
            </w:r>
            <w:r>
              <w:rPr>
                <w:rFonts w:hint="default" w:ascii="Times New Roman" w:hAnsi="Times New Roman" w:eastAsia="黑体" w:cs="Times New Roman"/>
                <w:b w:val="0"/>
                <w:bCs/>
                <w:sz w:val="24"/>
                <w:u w:val="none" w:color="auto"/>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0"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企业名称</w:t>
            </w:r>
          </w:p>
        </w:tc>
        <w:tc>
          <w:tcPr>
            <w:tcW w:w="7415" w:type="dxa"/>
            <w:gridSpan w:val="12"/>
            <w:noWrap w:val="0"/>
            <w:vAlign w:val="center"/>
          </w:tcPr>
          <w:p>
            <w:pPr>
              <w:pStyle w:val="9"/>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jc w:val="center"/>
              <w:textAlignment w:val="auto"/>
              <w:rPr>
                <w:rFonts w:hint="default" w:ascii="Times New Roman" w:hAnsi="Times New Roman" w:eastAsia="仿宋_GB2312" w:cs="Times New Roman"/>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0"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登记注册地</w:t>
            </w:r>
          </w:p>
        </w:tc>
        <w:tc>
          <w:tcPr>
            <w:tcW w:w="2362"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firstLine="43" w:firstLineChars="18"/>
              <w:jc w:val="left"/>
              <w:textAlignment w:val="auto"/>
              <w:rPr>
                <w:rFonts w:hint="default" w:ascii="Times New Roman" w:hAnsi="Times New Roman" w:eastAsia="仿宋_GB2312" w:cs="Times New Roman"/>
                <w:sz w:val="24"/>
                <w:u w:val="none" w:color="auto"/>
              </w:rPr>
            </w:pPr>
          </w:p>
        </w:tc>
        <w:tc>
          <w:tcPr>
            <w:tcW w:w="2664" w:type="dxa"/>
            <w:gridSpan w:val="6"/>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登记注册时间</w:t>
            </w:r>
          </w:p>
        </w:tc>
        <w:tc>
          <w:tcPr>
            <w:tcW w:w="2389" w:type="dxa"/>
            <w:gridSpan w:val="3"/>
            <w:noWrap w:val="0"/>
            <w:vAlign w:val="center"/>
          </w:tcPr>
          <w:p>
            <w:pPr>
              <w:pStyle w:val="9"/>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textAlignment w:val="auto"/>
              <w:rPr>
                <w:rFonts w:hint="default" w:ascii="Times New Roman" w:hAnsi="Times New Roman" w:eastAsia="仿宋_GB2312" w:cs="Times New Roman"/>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0"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统一社会信用代码</w:t>
            </w:r>
          </w:p>
        </w:tc>
        <w:tc>
          <w:tcPr>
            <w:tcW w:w="2362"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firstLine="43" w:firstLineChars="18"/>
              <w:jc w:val="left"/>
              <w:textAlignment w:val="auto"/>
              <w:rPr>
                <w:rFonts w:hint="default" w:ascii="Times New Roman" w:hAnsi="Times New Roman" w:eastAsia="仿宋_GB2312" w:cs="Times New Roman"/>
                <w:sz w:val="24"/>
                <w:u w:val="none" w:color="auto"/>
              </w:rPr>
            </w:pPr>
          </w:p>
        </w:tc>
        <w:tc>
          <w:tcPr>
            <w:tcW w:w="2664" w:type="dxa"/>
            <w:gridSpan w:val="6"/>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lang w:eastAsia="zh-CN"/>
              </w:rPr>
            </w:pPr>
            <w:r>
              <w:rPr>
                <w:rFonts w:hint="default" w:ascii="Times New Roman" w:hAnsi="Times New Roman" w:eastAsia="仿宋_GB2312" w:cs="Times New Roman"/>
                <w:sz w:val="24"/>
                <w:u w:val="none" w:color="auto"/>
                <w:lang w:eastAsia="zh-CN"/>
              </w:rPr>
              <w:t>组织机构代码</w:t>
            </w:r>
          </w:p>
        </w:tc>
        <w:tc>
          <w:tcPr>
            <w:tcW w:w="2389" w:type="dxa"/>
            <w:gridSpan w:val="3"/>
            <w:noWrap w:val="0"/>
            <w:vAlign w:val="center"/>
          </w:tcPr>
          <w:p>
            <w:pPr>
              <w:pStyle w:val="9"/>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textAlignment w:val="auto"/>
              <w:rPr>
                <w:rFonts w:hint="default" w:ascii="Times New Roman" w:hAnsi="Times New Roman" w:eastAsia="仿宋_GB2312" w:cs="Times New Roman"/>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0"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lang w:eastAsia="zh-CN"/>
              </w:rPr>
            </w:pPr>
            <w:r>
              <w:rPr>
                <w:rFonts w:hint="default" w:ascii="Times New Roman" w:hAnsi="Times New Roman" w:eastAsia="仿宋_GB2312" w:cs="Times New Roman"/>
                <w:sz w:val="24"/>
                <w:u w:val="none" w:color="auto"/>
                <w:lang w:eastAsia="zh-CN"/>
              </w:rPr>
              <w:t>所属行业</w:t>
            </w:r>
          </w:p>
        </w:tc>
        <w:tc>
          <w:tcPr>
            <w:tcW w:w="2362"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firstLine="43" w:firstLineChars="18"/>
              <w:jc w:val="left"/>
              <w:textAlignment w:val="auto"/>
              <w:rPr>
                <w:rFonts w:hint="default" w:ascii="Times New Roman" w:hAnsi="Times New Roman" w:eastAsia="仿宋_GB2312" w:cs="Times New Roman"/>
                <w:sz w:val="24"/>
                <w:u w:val="none" w:color="auto"/>
              </w:rPr>
            </w:pPr>
          </w:p>
        </w:tc>
        <w:tc>
          <w:tcPr>
            <w:tcW w:w="2664" w:type="dxa"/>
            <w:gridSpan w:val="6"/>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lang w:eastAsia="zh-CN"/>
              </w:rPr>
            </w:pPr>
            <w:r>
              <w:rPr>
                <w:rFonts w:hint="default" w:ascii="Times New Roman" w:hAnsi="Times New Roman" w:eastAsia="仿宋_GB2312" w:cs="Times New Roman"/>
                <w:sz w:val="24"/>
                <w:u w:val="none" w:color="auto"/>
                <w:lang w:eastAsia="zh-CN"/>
              </w:rPr>
              <w:t>职工总数</w:t>
            </w:r>
          </w:p>
        </w:tc>
        <w:tc>
          <w:tcPr>
            <w:tcW w:w="2389"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firstLine="43" w:firstLineChars="18"/>
              <w:jc w:val="left"/>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cs="Times New Roman"/>
                <w:sz w:val="24"/>
                <w:szCs w:val="24"/>
                <w:u w:val="none" w:color="auto"/>
              </w:rPr>
            </w:pPr>
            <w:r>
              <w:rPr>
                <w:rFonts w:hint="default" w:ascii="Times New Roman" w:hAnsi="Times New Roman" w:eastAsia="仿宋_GB2312" w:cs="Times New Roman"/>
                <w:kern w:val="2"/>
                <w:sz w:val="24"/>
                <w:szCs w:val="24"/>
                <w:u w:val="none" w:color="auto"/>
                <w:lang w:val="en-US" w:eastAsia="zh-CN" w:bidi="ar-SA"/>
              </w:rPr>
              <w:t>上年度上缴税收总额</w:t>
            </w:r>
          </w:p>
        </w:tc>
        <w:tc>
          <w:tcPr>
            <w:tcW w:w="2362"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firstLine="43" w:firstLineChars="18"/>
              <w:jc w:val="left"/>
              <w:textAlignment w:val="auto"/>
              <w:rPr>
                <w:rFonts w:hint="default" w:ascii="Times New Roman" w:hAnsi="Times New Roman" w:eastAsia="仿宋_GB2312" w:cs="Times New Roman"/>
                <w:sz w:val="24"/>
                <w:szCs w:val="24"/>
                <w:u w:val="none" w:color="auto"/>
              </w:rPr>
            </w:pPr>
            <w:r>
              <w:rPr>
                <w:rFonts w:hint="default" w:ascii="Times New Roman" w:hAnsi="Times New Roman" w:eastAsia="仿宋_GB2312" w:cs="Times New Roman"/>
                <w:sz w:val="24"/>
                <w:szCs w:val="24"/>
                <w:u w:val="none" w:color="auto"/>
              </w:rPr>
              <w:t xml:space="preserve">        </w:t>
            </w:r>
            <w:r>
              <w:rPr>
                <w:rFonts w:hint="default" w:ascii="Times New Roman" w:hAnsi="Times New Roman" w:eastAsia="仿宋_GB2312" w:cs="Times New Roman"/>
                <w:sz w:val="24"/>
                <w:szCs w:val="24"/>
                <w:u w:val="none" w:color="auto"/>
                <w:lang w:val="en-US" w:eastAsia="zh-CN"/>
              </w:rPr>
              <w:t xml:space="preserve"> </w:t>
            </w:r>
            <w:r>
              <w:rPr>
                <w:rFonts w:hint="default" w:ascii="Times New Roman" w:hAnsi="Times New Roman" w:eastAsia="仿宋_GB2312" w:cs="Times New Roman"/>
                <w:sz w:val="24"/>
                <w:szCs w:val="24"/>
                <w:u w:val="none" w:color="auto"/>
              </w:rPr>
              <w:t>（</w:t>
            </w:r>
            <w:r>
              <w:rPr>
                <w:rFonts w:hint="default" w:ascii="Times New Roman" w:hAnsi="Times New Roman" w:eastAsia="仿宋_GB2312" w:cs="Times New Roman"/>
                <w:sz w:val="24"/>
                <w:szCs w:val="24"/>
                <w:u w:val="none" w:color="auto"/>
                <w:lang w:eastAsia="zh-CN"/>
              </w:rPr>
              <w:t>万元</w:t>
            </w:r>
            <w:r>
              <w:rPr>
                <w:rFonts w:hint="default" w:ascii="Times New Roman" w:hAnsi="Times New Roman" w:eastAsia="仿宋_GB2312" w:cs="Times New Roman"/>
                <w:sz w:val="24"/>
                <w:szCs w:val="24"/>
                <w:u w:val="none" w:color="auto"/>
              </w:rPr>
              <w:t>）</w:t>
            </w:r>
          </w:p>
        </w:tc>
        <w:tc>
          <w:tcPr>
            <w:tcW w:w="2664" w:type="dxa"/>
            <w:gridSpan w:val="6"/>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szCs w:val="24"/>
                <w:u w:val="none" w:color="auto"/>
              </w:rPr>
            </w:pPr>
            <w:r>
              <w:rPr>
                <w:rFonts w:hint="default" w:ascii="Times New Roman" w:hAnsi="Times New Roman" w:eastAsia="仿宋_GB2312" w:cs="Times New Roman"/>
                <w:sz w:val="24"/>
                <w:szCs w:val="24"/>
                <w:u w:val="none" w:color="auto"/>
                <w:lang w:eastAsia="zh-CN"/>
              </w:rPr>
              <w:t>上</w:t>
            </w:r>
            <w:r>
              <w:rPr>
                <w:rFonts w:hint="default" w:ascii="Times New Roman" w:hAnsi="Times New Roman" w:eastAsia="仿宋_GB2312" w:cs="Times New Roman"/>
                <w:sz w:val="24"/>
                <w:szCs w:val="24"/>
                <w:u w:val="none" w:color="auto"/>
              </w:rPr>
              <w:t>年度主营业务收入</w:t>
            </w:r>
          </w:p>
        </w:tc>
        <w:tc>
          <w:tcPr>
            <w:tcW w:w="2389" w:type="dxa"/>
            <w:gridSpan w:val="3"/>
            <w:noWrap w:val="0"/>
            <w:vAlign w:val="center"/>
          </w:tcPr>
          <w:p>
            <w:pPr>
              <w:pStyle w:val="9"/>
              <w:keepNext w:val="0"/>
              <w:keepLines w:val="0"/>
              <w:pageBreakBefore w:val="0"/>
              <w:widowControl w:val="0"/>
              <w:kinsoku/>
              <w:wordWrap/>
              <w:overflowPunct/>
              <w:topLinePunct w:val="0"/>
              <w:autoSpaceDE/>
              <w:autoSpaceDN/>
              <w:bidi w:val="0"/>
              <w:adjustRightInd/>
              <w:snapToGrid w:val="0"/>
              <w:spacing w:beforeLines="0" w:afterLines="0" w:line="240" w:lineRule="auto"/>
              <w:ind w:left="0" w:hanging="1225" w:hangingChars="500"/>
              <w:textAlignment w:val="auto"/>
              <w:rPr>
                <w:rFonts w:hint="default" w:ascii="Times New Roman" w:hAnsi="Times New Roman" w:eastAsia="仿宋_GB2312" w:cs="Times New Roman"/>
                <w:sz w:val="24"/>
                <w:szCs w:val="24"/>
                <w:u w:val="none" w:color="auto"/>
              </w:rPr>
            </w:pPr>
            <w:r>
              <w:rPr>
                <w:rFonts w:hint="default" w:ascii="Times New Roman" w:hAnsi="Times New Roman" w:eastAsia="仿宋_GB2312" w:cs="Times New Roman"/>
                <w:sz w:val="24"/>
                <w:szCs w:val="24"/>
                <w:u w:val="none" w:color="auto"/>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cs="Times New Roman"/>
                <w:color w:val="000000"/>
                <w:kern w:val="0"/>
                <w:sz w:val="24"/>
                <w:szCs w:val="24"/>
                <w:u w:val="none" w:color="auto"/>
                <w:lang w:val="en-US" w:eastAsia="zh-CN" w:bidi="ar-SA"/>
              </w:rPr>
            </w:pPr>
            <w:r>
              <w:rPr>
                <w:rFonts w:hint="default" w:ascii="Times New Roman" w:hAnsi="Times New Roman" w:eastAsia="仿宋_GB2312" w:cs="Times New Roman"/>
                <w:kern w:val="2"/>
                <w:sz w:val="24"/>
                <w:szCs w:val="24"/>
                <w:u w:val="none" w:color="auto"/>
                <w:lang w:val="en-US" w:eastAsia="zh-CN" w:bidi="ar-SA"/>
              </w:rPr>
              <w:t>公司主营范围</w:t>
            </w:r>
          </w:p>
        </w:tc>
        <w:tc>
          <w:tcPr>
            <w:tcW w:w="7415" w:type="dxa"/>
            <w:gridSpan w:val="12"/>
            <w:noWrap w:val="0"/>
            <w:vAlign w:val="center"/>
          </w:tcPr>
          <w:p>
            <w:pPr>
              <w:pStyle w:val="9"/>
              <w:keepNext w:val="0"/>
              <w:keepLines w:val="0"/>
              <w:pageBreakBefore w:val="0"/>
              <w:widowControl w:val="0"/>
              <w:kinsoku/>
              <w:wordWrap/>
              <w:overflowPunct/>
              <w:topLinePunct w:val="0"/>
              <w:autoSpaceDE/>
              <w:autoSpaceDN/>
              <w:bidi w:val="0"/>
              <w:adjustRightInd/>
              <w:snapToGrid w:val="0"/>
              <w:spacing w:beforeLines="0" w:afterLines="0" w:line="240" w:lineRule="auto"/>
              <w:ind w:left="0" w:hanging="1225" w:hangingChars="500"/>
              <w:textAlignment w:val="auto"/>
              <w:rPr>
                <w:rFonts w:hint="default" w:ascii="Times New Roman" w:hAnsi="Times New Roman" w:eastAsia="仿宋_GB2312" w:cs="Times New Roman"/>
                <w:bCs/>
                <w:sz w:val="24"/>
                <w:szCs w:val="24"/>
                <w:u w:val="none" w:color="auto"/>
              </w:rPr>
            </w:pPr>
            <w:r>
              <w:rPr>
                <w:rFonts w:hint="default" w:ascii="Times New Roman" w:hAnsi="Times New Roman" w:eastAsia="仿宋_GB2312" w:cs="Times New Roman"/>
                <w:bCs/>
                <w:sz w:val="24"/>
                <w:szCs w:val="24"/>
                <w:u w:val="none" w:color="auto"/>
              </w:rPr>
              <w:t>□</w:t>
            </w:r>
            <w:r>
              <w:rPr>
                <w:rFonts w:hint="default" w:ascii="Times New Roman" w:hAnsi="Times New Roman" w:eastAsia="仿宋_GB2312" w:cs="Times New Roman"/>
                <w:bCs/>
                <w:sz w:val="24"/>
                <w:szCs w:val="24"/>
                <w:u w:val="none" w:color="auto"/>
                <w:lang w:eastAsia="zh-CN"/>
              </w:rPr>
              <w:t>农村电商</w:t>
            </w:r>
            <w:r>
              <w:rPr>
                <w:rFonts w:hint="default" w:ascii="Times New Roman" w:hAnsi="Times New Roman" w:eastAsia="仿宋_GB2312" w:cs="Times New Roman"/>
                <w:bCs/>
                <w:sz w:val="24"/>
                <w:szCs w:val="24"/>
                <w:u w:val="none" w:color="auto"/>
              </w:rPr>
              <w:t xml:space="preserve"> </w:t>
            </w:r>
            <w:r>
              <w:rPr>
                <w:rFonts w:hint="default" w:ascii="Times New Roman" w:hAnsi="Times New Roman" w:eastAsia="仿宋_GB2312" w:cs="Times New Roman"/>
                <w:bCs/>
                <w:sz w:val="24"/>
                <w:szCs w:val="24"/>
                <w:u w:val="none" w:color="auto"/>
                <w:lang w:val="en-US" w:eastAsia="zh-CN"/>
              </w:rPr>
              <w:t xml:space="preserve">            </w:t>
            </w:r>
            <w:r>
              <w:rPr>
                <w:rFonts w:hint="default" w:ascii="Times New Roman" w:hAnsi="Times New Roman" w:eastAsia="仿宋_GB2312" w:cs="Times New Roman"/>
                <w:bCs/>
                <w:sz w:val="24"/>
                <w:szCs w:val="24"/>
                <w:u w:val="none" w:color="auto"/>
                <w:lang w:eastAsia="zh-CN"/>
              </w:rPr>
              <w:t>主营</w:t>
            </w:r>
            <w:r>
              <w:rPr>
                <w:rFonts w:hint="default" w:ascii="Times New Roman" w:hAnsi="Times New Roman" w:eastAsia="仿宋_GB2312" w:cs="Times New Roman"/>
                <w:bCs/>
                <w:sz w:val="24"/>
                <w:szCs w:val="24"/>
                <w:u w:val="none" w:color="auto"/>
                <w:lang w:val="en-US" w:eastAsia="zh-CN"/>
              </w:rPr>
              <w:t xml:space="preserve">产品                  </w:t>
            </w:r>
            <w:r>
              <w:rPr>
                <w:rFonts w:hint="default" w:ascii="Times New Roman" w:hAnsi="Times New Roman" w:eastAsia="仿宋_GB2312" w:cs="Times New Roman"/>
                <w:bCs/>
                <w:sz w:val="24"/>
                <w:szCs w:val="24"/>
                <w:u w:val="none" w:color="auto"/>
              </w:rPr>
              <w:t xml:space="preserve"> </w:t>
            </w:r>
          </w:p>
          <w:p>
            <w:pPr>
              <w:pStyle w:val="9"/>
              <w:keepNext w:val="0"/>
              <w:keepLines w:val="0"/>
              <w:pageBreakBefore w:val="0"/>
              <w:widowControl w:val="0"/>
              <w:kinsoku/>
              <w:wordWrap/>
              <w:overflowPunct/>
              <w:topLinePunct w:val="0"/>
              <w:autoSpaceDE/>
              <w:autoSpaceDN/>
              <w:bidi w:val="0"/>
              <w:adjustRightInd/>
              <w:snapToGrid w:val="0"/>
              <w:spacing w:beforeLines="0" w:afterLines="0" w:line="240" w:lineRule="auto"/>
              <w:ind w:left="0" w:hanging="1225" w:hangingChars="500"/>
              <w:textAlignment w:val="auto"/>
              <w:rPr>
                <w:rFonts w:hint="default" w:ascii="Times New Roman" w:hAnsi="Times New Roman" w:eastAsia="仿宋_GB2312" w:cs="Times New Roman"/>
                <w:sz w:val="24"/>
                <w:szCs w:val="24"/>
                <w:u w:val="none" w:color="auto"/>
              </w:rPr>
            </w:pPr>
            <w:r>
              <w:rPr>
                <w:rFonts w:hint="default" w:ascii="Times New Roman" w:hAnsi="Times New Roman" w:eastAsia="仿宋_GB2312" w:cs="Times New Roman"/>
                <w:bCs/>
                <w:sz w:val="24"/>
                <w:szCs w:val="24"/>
                <w:u w:val="none" w:color="auto"/>
              </w:rPr>
              <w:t>□</w:t>
            </w:r>
            <w:r>
              <w:rPr>
                <w:rFonts w:hint="default" w:ascii="Times New Roman" w:hAnsi="Times New Roman" w:eastAsia="仿宋_GB2312" w:cs="Times New Roman"/>
                <w:bCs/>
                <w:sz w:val="24"/>
                <w:szCs w:val="24"/>
                <w:u w:val="none" w:color="auto"/>
                <w:lang w:eastAsia="zh-CN"/>
              </w:rPr>
              <w:t>农产品实体经营</w:t>
            </w:r>
            <w:r>
              <w:rPr>
                <w:rFonts w:hint="default" w:ascii="Times New Roman" w:hAnsi="Times New Roman" w:eastAsia="仿宋_GB2312" w:cs="Times New Roman"/>
                <w:bCs/>
                <w:sz w:val="24"/>
                <w:szCs w:val="24"/>
                <w:u w:val="none" w:color="auto"/>
                <w:lang w:val="en-US" w:eastAsia="zh-CN"/>
              </w:rPr>
              <w:t xml:space="preserve">       </w:t>
            </w:r>
            <w:r>
              <w:rPr>
                <w:rFonts w:hint="default" w:ascii="Times New Roman" w:hAnsi="Times New Roman" w:eastAsia="仿宋_GB2312" w:cs="Times New Roman"/>
                <w:bCs/>
                <w:sz w:val="24"/>
                <w:szCs w:val="24"/>
                <w:u w:val="none" w:color="auto"/>
                <w:lang w:eastAsia="zh-CN"/>
              </w:rPr>
              <w:t>主营</w:t>
            </w:r>
            <w:r>
              <w:rPr>
                <w:rFonts w:hint="default" w:ascii="Times New Roman" w:hAnsi="Times New Roman" w:eastAsia="仿宋_GB2312" w:cs="Times New Roman"/>
                <w:bCs/>
                <w:sz w:val="24"/>
                <w:szCs w:val="24"/>
                <w:u w:val="none" w:color="auto"/>
                <w:lang w:val="en-US" w:eastAsia="zh-CN"/>
              </w:rPr>
              <w:t xml:space="preserve">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570"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企业简介和发展规划</w:t>
            </w:r>
          </w:p>
        </w:tc>
        <w:tc>
          <w:tcPr>
            <w:tcW w:w="7415"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jc w:val="left"/>
              <w:textAlignment w:val="auto"/>
              <w:rPr>
                <w:rFonts w:hint="default" w:ascii="Times New Roman" w:hAnsi="Times New Roman" w:cs="Times New Roman"/>
                <w:color w:val="FF0000"/>
                <w:sz w:val="24"/>
                <w:szCs w:val="24"/>
                <w:u w:val="none" w:color="auto"/>
              </w:rPr>
            </w:pPr>
            <w:r>
              <w:rPr>
                <w:rFonts w:hint="default" w:ascii="Times New Roman" w:hAnsi="Times New Roman" w:eastAsia="仿宋_GB2312" w:cs="Times New Roman"/>
                <w:kern w:val="2"/>
                <w:sz w:val="24"/>
                <w:szCs w:val="24"/>
                <w:u w:val="none" w:color="auto"/>
                <w:lang w:val="en-US" w:eastAsia="zh-CN" w:bidi="ar-SA"/>
              </w:rPr>
              <w:t>（应包括以下内容：主营业务、经营情况、成长性表现、获得的荣誉、下一步发展目标等）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570"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int="default" w:ascii="Times New Roman" w:hAnsi="Times New Roman" w:eastAsia="仿宋_GB2312" w:cs="Times New Roman"/>
                <w:bCs/>
                <w:sz w:val="24"/>
                <w:u w:val="none" w:color="auto"/>
              </w:rPr>
            </w:pPr>
            <w:r>
              <w:rPr>
                <w:rFonts w:hint="default" w:ascii="Times New Roman" w:hAnsi="Times New Roman" w:eastAsia="仿宋_GB2312" w:cs="Times New Roman"/>
                <w:bCs/>
                <w:sz w:val="24"/>
                <w:u w:val="none" w:color="auto"/>
              </w:rPr>
              <w:t xml:space="preserve">个人或企业享受过何种政策扶持 </w:t>
            </w:r>
          </w:p>
        </w:tc>
        <w:tc>
          <w:tcPr>
            <w:tcW w:w="7415" w:type="dxa"/>
            <w:gridSpan w:val="1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仿宋_GB2312" w:cs="Times New Roman"/>
                <w:bCs/>
                <w:sz w:val="24"/>
                <w:u w:val="none" w:color="auto"/>
              </w:rPr>
            </w:pPr>
            <w:r>
              <w:rPr>
                <w:rFonts w:hint="default" w:ascii="Times New Roman" w:hAnsi="Times New Roman" w:eastAsia="仿宋_GB2312" w:cs="Times New Roman"/>
                <w:bCs/>
                <w:sz w:val="24"/>
                <w:u w:val="none" w:color="auto"/>
              </w:rPr>
              <w:t>（个人或企业何时何地享受过政府部门提供的何种政策扶持）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70"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ascii="Times New Roman" w:hAnsi="Times New Roman" w:eastAsia="仿宋_GB2312" w:cs="Times New Roman"/>
                <w:bCs/>
                <w:sz w:val="24"/>
                <w:u w:val="none" w:color="auto"/>
              </w:rPr>
            </w:pPr>
            <w:r>
              <w:rPr>
                <w:rFonts w:ascii="Times New Roman" w:hAnsi="Times New Roman" w:eastAsia="仿宋_GB2312" w:cs="Times New Roman"/>
                <w:bCs/>
                <w:sz w:val="24"/>
                <w:u w:val="none" w:color="auto"/>
              </w:rPr>
              <w:t>选择</w:t>
            </w:r>
            <w:r>
              <w:rPr>
                <w:rFonts w:hint="default" w:ascii="Times New Roman" w:hAnsi="Times New Roman" w:eastAsia="仿宋_GB2312" w:cs="Times New Roman"/>
                <w:bCs/>
                <w:sz w:val="24"/>
                <w:u w:val="none" w:color="auto"/>
                <w:lang w:eastAsia="zh-CN"/>
              </w:rPr>
              <w:t>的培训班次</w:t>
            </w:r>
          </w:p>
        </w:tc>
        <w:tc>
          <w:tcPr>
            <w:tcW w:w="3360" w:type="dxa"/>
            <w:gridSpan w:val="5"/>
            <w:noWrap w:val="0"/>
            <w:vAlign w:val="center"/>
          </w:tcPr>
          <w:p>
            <w:pPr>
              <w:pStyle w:val="9"/>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left="0" w:hanging="1225" w:hangingChars="500"/>
              <w:textAlignment w:val="auto"/>
              <w:rPr>
                <w:rFonts w:hint="default" w:ascii="Times New Roman" w:hAnsi="Times New Roman" w:eastAsia="仿宋_GB2312" w:cs="Times New Roman"/>
                <w:bCs/>
                <w:sz w:val="24"/>
                <w:szCs w:val="24"/>
                <w:u w:val="none" w:color="auto"/>
                <w:lang w:val="en-US"/>
              </w:rPr>
            </w:pPr>
            <w:r>
              <w:rPr>
                <w:rFonts w:hint="default" w:ascii="Times New Roman" w:hAnsi="Times New Roman" w:eastAsia="仿宋_GB2312" w:cs="Times New Roman"/>
                <w:bCs/>
                <w:kern w:val="2"/>
                <w:sz w:val="24"/>
                <w:szCs w:val="24"/>
                <w:u w:val="none" w:color="auto"/>
                <w:lang w:val="en-US" w:eastAsia="zh-CN" w:bidi="ar"/>
              </w:rPr>
              <w:t>□第一期班    □第二期班</w:t>
            </w:r>
          </w:p>
          <w:p>
            <w:pPr>
              <w:pStyle w:val="9"/>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left="0" w:hanging="1225" w:hangingChars="500"/>
              <w:textAlignment w:val="auto"/>
              <w:rPr>
                <w:rFonts w:hint="default" w:ascii="Times New Roman" w:hAnsi="Times New Roman" w:eastAsia="仿宋_GB2312" w:cs="Times New Roman"/>
                <w:bCs/>
                <w:sz w:val="24"/>
                <w:szCs w:val="24"/>
                <w:u w:val="none" w:color="auto"/>
                <w:lang w:val="en-US"/>
              </w:rPr>
            </w:pPr>
            <w:r>
              <w:rPr>
                <w:rFonts w:hint="default" w:ascii="Times New Roman" w:hAnsi="Times New Roman" w:eastAsia="仿宋_GB2312" w:cs="Times New Roman"/>
                <w:bCs/>
                <w:kern w:val="2"/>
                <w:sz w:val="24"/>
                <w:szCs w:val="24"/>
                <w:u w:val="none" w:color="auto"/>
                <w:lang w:val="en-US" w:eastAsia="zh-CN" w:bidi="ar"/>
              </w:rPr>
              <w:t>□第三期班    □第四期班</w:t>
            </w:r>
          </w:p>
          <w:p>
            <w:pPr>
              <w:pStyle w:val="9"/>
              <w:keepNext w:val="0"/>
              <w:keepLines w:val="0"/>
              <w:pageBreakBefore w:val="0"/>
              <w:widowControl w:val="0"/>
              <w:kinsoku/>
              <w:wordWrap/>
              <w:overflowPunct/>
              <w:topLinePunct w:val="0"/>
              <w:autoSpaceDE/>
              <w:autoSpaceDN/>
              <w:bidi w:val="0"/>
              <w:adjustRightInd/>
              <w:snapToGrid w:val="0"/>
              <w:spacing w:beforeLines="0" w:afterLines="0" w:line="240" w:lineRule="auto"/>
              <w:ind w:left="0" w:hanging="1225" w:hangingChars="500"/>
              <w:textAlignment w:val="auto"/>
              <w:rPr>
                <w:rFonts w:hint="default" w:ascii="Times New Roman" w:hAnsi="Times New Roman" w:eastAsia="仿宋_GB2312" w:cs="Times New Roman"/>
                <w:bCs/>
                <w:sz w:val="24"/>
                <w:szCs w:val="24"/>
                <w:u w:val="none" w:color="auto"/>
              </w:rPr>
            </w:pPr>
            <w:r>
              <w:rPr>
                <w:rFonts w:hint="default" w:ascii="Times New Roman" w:hAnsi="Times New Roman" w:eastAsia="仿宋_GB2312" w:cs="Times New Roman"/>
                <w:bCs/>
                <w:kern w:val="2"/>
                <w:sz w:val="24"/>
                <w:szCs w:val="24"/>
                <w:u w:val="none" w:color="auto"/>
                <w:lang w:val="en-US" w:eastAsia="zh-CN" w:bidi="ar"/>
              </w:rPr>
              <w:t>□第五期班    □第六期班</w:t>
            </w:r>
          </w:p>
        </w:tc>
        <w:tc>
          <w:tcPr>
            <w:tcW w:w="1381"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ascii="Times New Roman" w:hAnsi="Times New Roman" w:eastAsia="仿宋_GB2312" w:cs="Times New Roman"/>
                <w:bCs/>
                <w:sz w:val="24"/>
                <w:u w:val="none" w:color="auto"/>
              </w:rPr>
            </w:pPr>
            <w:r>
              <w:rPr>
                <w:rFonts w:ascii="Times New Roman" w:hAnsi="Times New Roman" w:eastAsia="仿宋_GB2312" w:cs="Times New Roman"/>
                <w:bCs/>
                <w:sz w:val="24"/>
                <w:u w:val="none" w:color="auto"/>
              </w:rPr>
              <w:t>是否接受调剂</w:t>
            </w:r>
          </w:p>
        </w:tc>
        <w:tc>
          <w:tcPr>
            <w:tcW w:w="2674" w:type="dxa"/>
            <w:gridSpan w:val="4"/>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int="default" w:ascii="Times New Roman" w:hAnsi="Times New Roman" w:eastAsia="仿宋_GB2312" w:cs="Times New Roman"/>
                <w:bCs/>
                <w:sz w:val="24"/>
                <w:u w:val="none" w:color="auto"/>
                <w:lang w:val="en-US" w:eastAsia="zh-CN"/>
              </w:rPr>
            </w:pPr>
            <w:r>
              <w:rPr>
                <w:rFonts w:ascii="Times New Roman" w:hAnsi="Times New Roman" w:eastAsia="仿宋_GB2312" w:cs="Times New Roman"/>
                <w:bCs/>
                <w:sz w:val="24"/>
                <w:u w:val="none" w:color="auto"/>
              </w:rPr>
              <w:t>□接受调剂</w:t>
            </w:r>
            <w:r>
              <w:rPr>
                <w:rFonts w:hint="default" w:ascii="Times New Roman" w:hAnsi="Times New Roman" w:eastAsia="仿宋_GB2312" w:cs="Times New Roman"/>
                <w:bCs/>
                <w:sz w:val="24"/>
                <w:u w:val="none" w:color="auto"/>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ascii="Times New Roman" w:hAnsi="Times New Roman" w:eastAsia="仿宋_GB2312" w:cs="Times New Roman"/>
                <w:bCs/>
                <w:sz w:val="24"/>
                <w:u w:val="none" w:color="auto"/>
              </w:rPr>
            </w:pPr>
            <w:r>
              <w:rPr>
                <w:rFonts w:hint="default" w:ascii="Times New Roman" w:hAnsi="Times New Roman" w:eastAsia="仿宋_GB2312" w:cs="Times New Roman"/>
                <w:bCs/>
                <w:sz w:val="24"/>
                <w:u w:val="none" w:color="auto"/>
                <w:lang w:eastAsia="zh-CN"/>
              </w:rPr>
              <w:t>□</w:t>
            </w:r>
            <w:r>
              <w:rPr>
                <w:rFonts w:ascii="Times New Roman" w:hAnsi="Times New Roman" w:eastAsia="仿宋_GB2312" w:cs="Times New Roman"/>
                <w:bCs/>
                <w:sz w:val="24"/>
                <w:u w:val="none" w:color="auto"/>
              </w:rPr>
              <w:t xml:space="preserve">不接受调剂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0"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ascii="Times New Roman" w:hAnsi="Times New Roman" w:eastAsia="仿宋_GB2312" w:cs="Times New Roman"/>
                <w:bCs/>
                <w:sz w:val="24"/>
                <w:u w:val="none" w:color="auto"/>
              </w:rPr>
            </w:pPr>
            <w:r>
              <w:rPr>
                <w:rFonts w:ascii="Times New Roman" w:hAnsi="Times New Roman" w:eastAsia="仿宋_GB2312" w:cs="Times New Roman"/>
                <w:bCs/>
                <w:sz w:val="24"/>
                <w:u w:val="none" w:color="auto"/>
              </w:rPr>
              <w:t>申请人承诺</w:t>
            </w:r>
          </w:p>
        </w:tc>
        <w:tc>
          <w:tcPr>
            <w:tcW w:w="7415" w:type="dxa"/>
            <w:gridSpan w:val="12"/>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Lines="0" w:afterLines="0" w:line="240" w:lineRule="auto"/>
              <w:ind w:firstLine="490" w:firstLineChars="200"/>
              <w:textAlignment w:val="auto"/>
              <w:rPr>
                <w:rFonts w:ascii="Times New Roman" w:hAnsi="Times New Roman" w:cs="Times New Roman"/>
                <w:bCs/>
                <w:sz w:val="24"/>
                <w:u w:val="none" w:color="auto"/>
              </w:rPr>
            </w:pPr>
            <w:r>
              <w:rPr>
                <w:rFonts w:ascii="Times New Roman" w:hAnsi="Times New Roman" w:cs="Times New Roman"/>
                <w:bCs/>
                <w:sz w:val="24"/>
                <w:u w:val="none" w:color="auto"/>
              </w:rPr>
              <w:t>本人承诺符合报名条件，遵守培训班考勤和相关管理要求。上述内容均据实填写，如有不实，本人承担相应责任。</w:t>
            </w:r>
          </w:p>
          <w:p>
            <w:pPr>
              <w:pStyle w:val="10"/>
              <w:keepNext w:val="0"/>
              <w:keepLines w:val="0"/>
              <w:pageBreakBefore w:val="0"/>
              <w:widowControl w:val="0"/>
              <w:kinsoku/>
              <w:wordWrap/>
              <w:overflowPunct/>
              <w:topLinePunct w:val="0"/>
              <w:autoSpaceDE/>
              <w:autoSpaceDN/>
              <w:bidi w:val="0"/>
              <w:adjustRightInd/>
              <w:snapToGrid w:val="0"/>
              <w:spacing w:beforeLines="0" w:afterLines="0" w:line="240" w:lineRule="auto"/>
              <w:ind w:firstLine="1837" w:firstLineChars="750"/>
              <w:textAlignment w:val="auto"/>
              <w:rPr>
                <w:rFonts w:ascii="Times New Roman" w:hAnsi="Times New Roman" w:cs="Times New Roman"/>
                <w:bCs/>
                <w:sz w:val="24"/>
                <w:u w:val="none" w:color="auto"/>
              </w:rPr>
            </w:pPr>
            <w:r>
              <w:rPr>
                <w:rFonts w:ascii="Times New Roman" w:hAnsi="Times New Roman" w:cs="Times New Roman"/>
                <w:bCs/>
                <w:sz w:val="24"/>
                <w:u w:val="none" w:color="auto"/>
              </w:rPr>
              <w:t xml:space="preserve">               </w:t>
            </w:r>
          </w:p>
          <w:p>
            <w:pPr>
              <w:pStyle w:val="10"/>
              <w:keepNext w:val="0"/>
              <w:keepLines w:val="0"/>
              <w:pageBreakBefore w:val="0"/>
              <w:widowControl w:val="0"/>
              <w:kinsoku/>
              <w:wordWrap/>
              <w:overflowPunct/>
              <w:topLinePunct w:val="0"/>
              <w:autoSpaceDE/>
              <w:autoSpaceDN/>
              <w:bidi w:val="0"/>
              <w:adjustRightInd/>
              <w:snapToGrid w:val="0"/>
              <w:spacing w:beforeLines="0" w:afterLines="0" w:line="240" w:lineRule="auto"/>
              <w:ind w:firstLine="1837" w:firstLineChars="750"/>
              <w:textAlignment w:val="auto"/>
              <w:rPr>
                <w:rFonts w:ascii="Times New Roman" w:hAnsi="Times New Roman" w:cs="Times New Roman"/>
                <w:bCs/>
                <w:sz w:val="24"/>
                <w:u w:val="none" w:color="auto"/>
              </w:rPr>
            </w:pPr>
            <w:r>
              <w:rPr>
                <w:rFonts w:ascii="Times New Roman" w:hAnsi="Times New Roman" w:cs="Times New Roman"/>
                <w:bCs/>
                <w:sz w:val="24"/>
                <w:u w:val="none" w:color="auto"/>
              </w:rPr>
              <w:t xml:space="preserve">                   申请人签名：              </w:t>
            </w:r>
          </w:p>
          <w:p>
            <w:pPr>
              <w:pStyle w:val="10"/>
              <w:keepNext w:val="0"/>
              <w:keepLines w:val="0"/>
              <w:pageBreakBefore w:val="0"/>
              <w:widowControl w:val="0"/>
              <w:kinsoku/>
              <w:wordWrap/>
              <w:overflowPunct/>
              <w:topLinePunct w:val="0"/>
              <w:autoSpaceDE/>
              <w:autoSpaceDN/>
              <w:bidi w:val="0"/>
              <w:adjustRightInd/>
              <w:snapToGrid w:val="0"/>
              <w:spacing w:beforeLines="0" w:afterLines="0" w:line="240" w:lineRule="auto"/>
              <w:ind w:firstLine="1837" w:firstLineChars="750"/>
              <w:textAlignment w:val="auto"/>
              <w:rPr>
                <w:rFonts w:ascii="Times New Roman" w:hAnsi="Times New Roman" w:cs="Times New Roman"/>
                <w:bCs/>
                <w:sz w:val="24"/>
                <w:u w:val="none" w:color="auto"/>
              </w:rPr>
            </w:pPr>
            <w:r>
              <w:rPr>
                <w:rFonts w:ascii="Times New Roman" w:hAnsi="Times New Roman" w:cs="Times New Roman"/>
                <w:bCs/>
                <w:sz w:val="24"/>
                <w:u w:val="none" w:color="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8985" w:type="dxa"/>
            <w:gridSpan w:val="14"/>
            <w:noWrap w:val="0"/>
            <w:vAlign w:val="center"/>
          </w:tcPr>
          <w:p>
            <w:pPr>
              <w:pStyle w:val="8"/>
              <w:keepNext w:val="0"/>
              <w:keepLines w:val="0"/>
              <w:pageBreakBefore w:val="0"/>
              <w:widowControl w:val="0"/>
              <w:kinsoku/>
              <w:overflowPunct/>
              <w:topLinePunct w:val="0"/>
              <w:autoSpaceDE/>
              <w:autoSpaceDN/>
              <w:bidi w:val="0"/>
              <w:adjustRightInd/>
              <w:snapToGrid w:val="0"/>
              <w:spacing w:beforeLines="0" w:afterLines="0" w:line="240" w:lineRule="auto"/>
              <w:textAlignment w:val="auto"/>
              <w:rPr>
                <w:rFonts w:ascii="Times New Roman" w:hAnsi="Times New Roman" w:eastAsia="仿宋_GB2312" w:cs="Times New Roman"/>
                <w:bCs/>
                <w:sz w:val="24"/>
                <w:u w:val="none" w:color="auto"/>
              </w:rPr>
            </w:pPr>
            <w:r>
              <w:rPr>
                <w:rFonts w:ascii="Times New Roman" w:hAnsi="Times New Roman" w:eastAsia="仿宋_GB2312" w:cs="Times New Roman"/>
                <w:bCs/>
                <w:sz w:val="24"/>
                <w:u w:val="none" w:color="auto"/>
              </w:rPr>
              <w:t>企业意见：</w:t>
            </w:r>
          </w:p>
          <w:p>
            <w:pPr>
              <w:pStyle w:val="8"/>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ascii="Times New Roman" w:hAnsi="Times New Roman" w:eastAsia="仿宋_GB2312" w:cs="Times New Roman"/>
                <w:bCs/>
                <w:sz w:val="24"/>
                <w:u w:val="none" w:color="auto"/>
              </w:rPr>
            </w:pPr>
            <w:r>
              <w:rPr>
                <w:rFonts w:hint="default" w:ascii="Times New Roman" w:hAnsi="Times New Roman" w:eastAsia="仿宋_GB2312" w:cs="Times New Roman"/>
                <w:bCs/>
                <w:sz w:val="24"/>
                <w:u w:val="none" w:color="auto"/>
                <w:lang w:val="en-US" w:eastAsia="zh-CN"/>
              </w:rPr>
              <w:t xml:space="preserve">  </w:t>
            </w:r>
            <w:r>
              <w:rPr>
                <w:rFonts w:hint="default" w:ascii="Times New Roman" w:hAnsi="Times New Roman" w:eastAsia="仿宋_GB2312" w:cs="Times New Roman"/>
                <w:bCs/>
                <w:sz w:val="24"/>
                <w:u w:val="single" w:color="auto"/>
                <w:lang w:val="en-US" w:eastAsia="zh-CN"/>
              </w:rPr>
              <w:t xml:space="preserve">  </w:t>
            </w:r>
            <w:r>
              <w:rPr>
                <w:rFonts w:ascii="Times New Roman" w:hAnsi="Times New Roman" w:eastAsia="仿宋_GB2312" w:cs="Times New Roman"/>
                <w:bCs/>
                <w:sz w:val="24"/>
                <w:szCs w:val="24"/>
                <w:u w:val="single" w:color="auto"/>
              </w:rPr>
              <w:t xml:space="preserve">      </w:t>
            </w:r>
            <w:r>
              <w:rPr>
                <w:rFonts w:hint="default" w:ascii="Times New Roman" w:hAnsi="Times New Roman" w:eastAsia="仿宋_GB2312" w:cs="Times New Roman"/>
                <w:bCs/>
                <w:sz w:val="24"/>
                <w:szCs w:val="24"/>
                <w:u w:val="none" w:color="auto"/>
                <w:lang w:eastAsia="zh-CN"/>
              </w:rPr>
              <w:t>（姓名）在</w:t>
            </w:r>
            <w:r>
              <w:rPr>
                <w:rFonts w:ascii="Times New Roman" w:hAnsi="Times New Roman" w:eastAsia="仿宋_GB2312" w:cs="Times New Roman"/>
                <w:bCs/>
                <w:sz w:val="24"/>
                <w:szCs w:val="24"/>
                <w:u w:val="none" w:color="auto"/>
              </w:rPr>
              <w:t>我单位担任</w:t>
            </w:r>
            <w:r>
              <w:rPr>
                <w:rFonts w:ascii="Times New Roman" w:hAnsi="Times New Roman" w:eastAsia="仿宋_GB2312" w:cs="Times New Roman"/>
                <w:bCs/>
                <w:sz w:val="24"/>
                <w:szCs w:val="24"/>
                <w:u w:val="single" w:color="auto"/>
              </w:rPr>
              <w:t xml:space="preserve">     </w:t>
            </w:r>
            <w:r>
              <w:rPr>
                <w:rFonts w:hint="default" w:ascii="Times New Roman" w:hAnsi="Times New Roman" w:eastAsia="仿宋_GB2312" w:cs="Times New Roman"/>
                <w:bCs/>
                <w:sz w:val="24"/>
                <w:szCs w:val="24"/>
                <w:u w:val="single" w:color="auto"/>
                <w:lang w:val="en-US" w:eastAsia="zh-CN"/>
              </w:rPr>
              <w:t xml:space="preserve">  </w:t>
            </w:r>
            <w:r>
              <w:rPr>
                <w:rFonts w:ascii="Times New Roman" w:hAnsi="Times New Roman" w:eastAsia="仿宋_GB2312" w:cs="Times New Roman"/>
                <w:bCs/>
                <w:sz w:val="24"/>
                <w:szCs w:val="24"/>
                <w:u w:val="single" w:color="auto"/>
              </w:rPr>
              <w:t xml:space="preserve">   </w:t>
            </w:r>
            <w:r>
              <w:rPr>
                <w:rFonts w:hint="default" w:ascii="Times New Roman" w:hAnsi="Times New Roman" w:eastAsia="仿宋_GB2312" w:cs="Times New Roman"/>
                <w:bCs/>
                <w:sz w:val="24"/>
                <w:szCs w:val="24"/>
                <w:u w:val="none" w:color="auto"/>
                <w:lang w:eastAsia="zh-CN"/>
              </w:rPr>
              <w:t>职务</w:t>
            </w:r>
            <w:r>
              <w:rPr>
                <w:rFonts w:hint="default" w:ascii="Times New Roman" w:hAnsi="Times New Roman" w:eastAsia="仿宋_GB2312" w:cs="Times New Roman"/>
                <w:b w:val="0"/>
                <w:bCs/>
                <w:sz w:val="24"/>
                <w:szCs w:val="24"/>
                <w:u w:val="none" w:color="auto"/>
                <w:lang w:eastAsia="zh-CN"/>
              </w:rPr>
              <w:t>（</w:t>
            </w:r>
            <w:r>
              <w:rPr>
                <w:rFonts w:hint="default" w:ascii="Times New Roman" w:hAnsi="Times New Roman" w:eastAsia="仿宋_GB2312" w:cs="Times New Roman"/>
                <w:b w:val="0"/>
                <w:bCs/>
                <w:sz w:val="24"/>
                <w:szCs w:val="24"/>
                <w:u w:val="none" w:color="auto"/>
                <w:lang w:val="en-US" w:eastAsia="zh-CN"/>
              </w:rPr>
              <w:t>需与个人情况中的“现任职务”保持一致，如属</w:t>
            </w:r>
            <w:r>
              <w:rPr>
                <w:rFonts w:hint="default" w:ascii="Times New Roman" w:hAnsi="Times New Roman" w:eastAsia="仿宋_GB2312" w:cs="Times New Roman"/>
                <w:b w:val="0"/>
                <w:bCs/>
                <w:sz w:val="24"/>
                <w:szCs w:val="24"/>
                <w:u w:val="none" w:color="auto"/>
                <w:lang w:eastAsia="zh-CN"/>
              </w:rPr>
              <w:t>董事长、总经理需明确填写）</w:t>
            </w:r>
            <w:r>
              <w:rPr>
                <w:rFonts w:ascii="Times New Roman" w:hAnsi="Times New Roman" w:eastAsia="仿宋_GB2312" w:cs="Times New Roman"/>
                <w:bCs/>
                <w:sz w:val="24"/>
                <w:szCs w:val="24"/>
                <w:u w:val="none" w:color="auto"/>
              </w:rPr>
              <w:t>，我单位同意其参加培训。</w:t>
            </w:r>
          </w:p>
          <w:p>
            <w:pPr>
              <w:pStyle w:val="8"/>
              <w:keepNext w:val="0"/>
              <w:keepLines w:val="0"/>
              <w:pageBreakBefore w:val="0"/>
              <w:widowControl w:val="0"/>
              <w:kinsoku/>
              <w:wordWrap w:val="0"/>
              <w:overflowPunct/>
              <w:topLinePunct w:val="0"/>
              <w:autoSpaceDE/>
              <w:autoSpaceDN/>
              <w:bidi w:val="0"/>
              <w:adjustRightInd/>
              <w:snapToGrid w:val="0"/>
              <w:spacing w:beforeLines="0" w:afterLines="0" w:line="240" w:lineRule="auto"/>
              <w:jc w:val="both"/>
              <w:textAlignment w:val="auto"/>
              <w:rPr>
                <w:rFonts w:hint="default" w:ascii="Times New Roman" w:hAnsi="Times New Roman" w:eastAsia="仿宋_GB2312" w:cs="Times New Roman"/>
                <w:bCs/>
                <w:sz w:val="24"/>
                <w:u w:val="none" w:color="auto"/>
                <w:lang w:val="en-US" w:eastAsia="zh-CN"/>
              </w:rPr>
            </w:pPr>
            <w:r>
              <w:rPr>
                <w:rFonts w:hint="default" w:ascii="Times New Roman" w:hAnsi="Times New Roman" w:eastAsia="仿宋_GB2312" w:cs="Times New Roman"/>
                <w:bCs/>
                <w:sz w:val="24"/>
                <w:u w:val="none" w:color="auto"/>
                <w:lang w:val="en-US" w:eastAsia="zh-CN"/>
              </w:rPr>
              <w:t xml:space="preserve">                                                </w:t>
            </w:r>
          </w:p>
          <w:p>
            <w:pPr>
              <w:pStyle w:val="8"/>
              <w:keepNext w:val="0"/>
              <w:keepLines w:val="0"/>
              <w:pageBreakBefore w:val="0"/>
              <w:widowControl w:val="0"/>
              <w:kinsoku/>
              <w:wordWrap w:val="0"/>
              <w:overflowPunct/>
              <w:topLinePunct w:val="0"/>
              <w:autoSpaceDE/>
              <w:autoSpaceDN/>
              <w:bidi w:val="0"/>
              <w:adjustRightInd/>
              <w:snapToGrid w:val="0"/>
              <w:spacing w:beforeLines="0" w:afterLines="0" w:line="240" w:lineRule="auto"/>
              <w:jc w:val="both"/>
              <w:textAlignment w:val="auto"/>
              <w:rPr>
                <w:rFonts w:ascii="Times New Roman" w:hAnsi="Times New Roman" w:eastAsia="仿宋_GB2312" w:cs="Times New Roman"/>
                <w:bCs/>
                <w:sz w:val="24"/>
                <w:u w:val="none" w:color="auto"/>
              </w:rPr>
            </w:pPr>
            <w:r>
              <w:rPr>
                <w:rFonts w:hint="default" w:ascii="Times New Roman" w:hAnsi="Times New Roman" w:eastAsia="仿宋_GB2312" w:cs="Times New Roman"/>
                <w:bCs/>
                <w:sz w:val="24"/>
                <w:u w:val="none" w:color="auto"/>
                <w:lang w:val="en-US" w:eastAsia="zh-CN"/>
              </w:rPr>
              <w:t xml:space="preserve">                                               </w:t>
            </w:r>
            <w:r>
              <w:rPr>
                <w:rFonts w:ascii="Times New Roman" w:hAnsi="Times New Roman" w:eastAsia="仿宋_GB2312" w:cs="Times New Roman"/>
                <w:bCs/>
                <w:sz w:val="24"/>
                <w:u w:val="none" w:color="auto"/>
              </w:rPr>
              <w:t xml:space="preserve">企业（盖章）：       </w:t>
            </w:r>
          </w:p>
          <w:p>
            <w:pPr>
              <w:pStyle w:val="8"/>
              <w:keepNext w:val="0"/>
              <w:keepLines w:val="0"/>
              <w:pageBreakBefore w:val="0"/>
              <w:widowControl w:val="0"/>
              <w:kinsoku/>
              <w:overflowPunct/>
              <w:topLinePunct w:val="0"/>
              <w:autoSpaceDE/>
              <w:autoSpaceDN/>
              <w:bidi w:val="0"/>
              <w:adjustRightInd/>
              <w:snapToGrid w:val="0"/>
              <w:spacing w:beforeLines="0" w:afterLines="0" w:line="240" w:lineRule="auto"/>
              <w:textAlignment w:val="auto"/>
              <w:rPr>
                <w:rFonts w:ascii="Times New Roman" w:hAnsi="Times New Roman" w:eastAsia="仿宋_GB2312" w:cs="Times New Roman"/>
                <w:bCs/>
                <w:sz w:val="24"/>
                <w:u w:val="none" w:color="auto"/>
              </w:rPr>
            </w:pPr>
            <w:r>
              <w:rPr>
                <w:rFonts w:ascii="Times New Roman" w:hAnsi="Times New Roman" w:eastAsia="仿宋_GB2312" w:cs="Times New Roman"/>
                <w:bCs/>
                <w:sz w:val="24"/>
                <w:u w:val="none" w:color="auto"/>
              </w:rPr>
              <w:t xml:space="preserve">          </w:t>
            </w:r>
            <w:r>
              <w:rPr>
                <w:rFonts w:hint="default" w:ascii="Times New Roman" w:hAnsi="Times New Roman" w:eastAsia="仿宋_GB2312" w:cs="Times New Roman"/>
                <w:bCs/>
                <w:sz w:val="24"/>
                <w:u w:val="none" w:color="auto"/>
                <w:lang w:val="en-US" w:eastAsia="zh-CN"/>
              </w:rPr>
              <w:t xml:space="preserve">                                   </w:t>
            </w:r>
            <w:r>
              <w:rPr>
                <w:rFonts w:ascii="Times New Roman" w:hAnsi="Times New Roman" w:eastAsia="仿宋_GB2312" w:cs="Times New Roman"/>
                <w:bCs/>
                <w:sz w:val="24"/>
                <w:u w:val="none" w:color="auto"/>
              </w:rPr>
              <w:t>日期：  年  月  日</w:t>
            </w:r>
          </w:p>
        </w:tc>
      </w:tr>
    </w:tbl>
    <w:p>
      <w:pPr>
        <w:spacing w:beforeLines="0" w:afterLines="0" w:line="570" w:lineRule="exact"/>
        <w:jc w:val="both"/>
        <w:rPr>
          <w:rFonts w:hint="default" w:ascii="Times New Roman" w:hAnsi="Times New Roman" w:eastAsia="仿宋_GB2312" w:cs="Times New Roman"/>
          <w:kern w:val="2"/>
          <w:sz w:val="32"/>
          <w:highlight w:val="none"/>
          <w:u w:val="none" w:color="auto"/>
          <w:lang w:val="en-US" w:eastAsia="zh-CN" w:bidi="ar-SA"/>
        </w:rPr>
        <w:sectPr>
          <w:pgSz w:w="11906" w:h="16838"/>
          <w:pgMar w:top="1701" w:right="1474" w:bottom="1417" w:left="1587" w:header="851" w:footer="992" w:gutter="0"/>
          <w:pgNumType w:fmt="numberInDash"/>
          <w:cols w:space="720" w:num="1"/>
          <w:rtlGutter w:val="0"/>
          <w:docGrid w:type="linesAndChars" w:linePitch="579" w:charSpace="1173"/>
        </w:sectPr>
      </w:pPr>
    </w:p>
    <w:p/>
    <w:sectPr>
      <w:pgSz w:w="11906" w:h="16838"/>
      <w:pgMar w:top="2098" w:right="1474" w:bottom="1984" w:left="1587" w:header="1304"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B1530"/>
    <w:rsid w:val="046D17AD"/>
    <w:rsid w:val="094A7775"/>
    <w:rsid w:val="0FBB1530"/>
    <w:rsid w:val="204F170A"/>
    <w:rsid w:val="72EC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List Paragraph"/>
    <w:basedOn w:val="1"/>
    <w:uiPriority w:val="0"/>
    <w:pPr>
      <w:ind w:firstLine="420" w:firstLineChars="200"/>
    </w:pPr>
    <w:rPr>
      <w:rFonts w:hint="eastAsia" w:ascii="Calibri" w:hAnsi="Calibri" w:eastAsia="宋体"/>
    </w:rPr>
  </w:style>
  <w:style w:type="paragraph" w:customStyle="1" w:styleId="10">
    <w:name w:val="正文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2021-09-28T01:03:00Z</dcterms:created>
  <dc:creator>严天城</dc:creator>
  <cp:lastModifiedBy>严天城</cp:lastModifiedBy>
  <dcterms:modified xsi:type="dcterms:W3CDTF">2021-09-28T01:07:21Z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